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Dans la bagnole de mon père.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Gauvain Sers.</w:t>
      </w:r>
    </w:p>
    <w:p w:rsid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Capo</w:t>
      </w:r>
      <w:r w:rsidRPr="0082318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5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 j’étais encore qu’un gamin,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Ça roulait pas tranquille, pépère,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pas non plus au frein à main,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Moi tout petit derrière la vitre,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J’voyais défiler la nature,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J’adorais déjà faire le pitre,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Faire des grands signes aux autres voitures, </w:t>
      </w:r>
    </w:p>
    <w:p w:rsidR="00823180" w:rsidRPr="00823180" w:rsidRDefault="00823180" w:rsidP="00267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2E1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E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Faire des grands signes,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Aux autres voitures,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puis on jouait aux jeux des plaques,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C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apprendre les départements,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Maintenant je sais que le 24,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C’est la Dordogne évidement,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Grâce à la mémoire de ma mère,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F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Grâce à la mémoire de ma mère,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Am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bagnole, de mon père, </w:t>
      </w:r>
    </w:p>
    <w:p w:rsid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E1C" w:rsidRPr="00823180" w:rsidRDefault="006D2E1C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Dans la bagnole de mon père,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Sur la route de nos vacances,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s’frittait fort à l’arrière,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Pour choisir les radio-fréquences,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Am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on était toujours d’accord,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Pour un petit Brel, un Jean Ferrat,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E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vieilles cassettes collector,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Société tu les auras pas,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2E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   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Société, tu les auras pas,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nous on chantait pas qu’un peu,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C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La poésie des grands auteurs,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c’était peut-être notre meilleur jeu,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tous les réciter par coeur,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Comme des marioles entre frères,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F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Comme des marioles entre frères,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Am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 </w:t>
      </w:r>
    </w:p>
    <w:p w:rsid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E1C" w:rsidRDefault="006D2E1C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6D2E1C" w:rsidRPr="00823180" w:rsidRDefault="006D2E1C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C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avalait des kilomètres,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puis j’écrivais en hiver,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Avec la buée sur les fenêtres,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quand ma raquette de tennis,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C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Devenait la plus belle des guitares,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me la jouait Jimi Hendrix,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Je me prenais pour une rock star,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me prenais, pour une rock star,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FD40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Depuis que j’suis beaucoup moins gamin,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E                 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Ça roule un tout p’tit peu plus pépère,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Ça perd un p’tit peu le coup de main,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se rend bien compte que le temps,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Qu’on gagne à rouler plus vite,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23180"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le paye ensuite comptant,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823180"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23180"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Puisqu’il consomme plus au litre </w:t>
      </w:r>
    </w:p>
    <w:p w:rsidR="00823180" w:rsidRPr="00823180" w:rsidRDefault="00FD4025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D2E1C">
        <w:rPr>
          <w:rFonts w:ascii="Times New Roman" w:eastAsia="Times New Roman" w:hAnsi="Times New Roman" w:cs="Times New Roman"/>
          <w:color w:val="000000"/>
          <w:sz w:val="24"/>
          <w:szCs w:val="24"/>
        </w:rPr>
        <w:t>/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Puisqu’il consomme plus au litre,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Moi pour éduquer mon marmot,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jour où ma Clau m’en fait un,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J’l’attacherais au siège auto,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je l’emmènerai sur les chemins,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Vers une école buissonnière,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F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F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Vers une école buissonnière,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="00267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Am</w:t>
      </w: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son grand-père, 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G                           Am</w:t>
      </w:r>
    </w:p>
    <w:p w:rsidR="00823180" w:rsidRPr="00823180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Dans la bagnole de mon père, </w:t>
      </w:r>
    </w:p>
    <w:p w:rsidR="00823180" w:rsidRPr="00823180" w:rsidRDefault="006D2E1C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                 </w:t>
      </w:r>
    </w:p>
    <w:p w:rsidR="006D2E1C" w:rsidRDefault="00823180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3180">
        <w:rPr>
          <w:rFonts w:ascii="Times New Roman" w:eastAsia="Times New Roman" w:hAnsi="Times New Roman" w:cs="Times New Roman"/>
          <w:color w:val="000000"/>
          <w:sz w:val="24"/>
          <w:szCs w:val="24"/>
        </w:rPr>
        <w:t>Dans la bagnole de mon père</w:t>
      </w:r>
    </w:p>
    <w:p w:rsidR="006D2E1C" w:rsidRDefault="006D2E1C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E1C" w:rsidRPr="00823180" w:rsidRDefault="006D2E1C" w:rsidP="008231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Am…</w:t>
      </w:r>
    </w:p>
    <w:p w:rsidR="00E20598" w:rsidRDefault="00E20598"/>
    <w:sectPr w:rsidR="00E20598" w:rsidSect="00E2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23180"/>
    <w:rsid w:val="00267036"/>
    <w:rsid w:val="002E082D"/>
    <w:rsid w:val="006D2E1C"/>
    <w:rsid w:val="00823180"/>
    <w:rsid w:val="00E20598"/>
    <w:rsid w:val="00F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31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318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1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452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2017-09-16T09:37:00Z</dcterms:created>
  <dcterms:modified xsi:type="dcterms:W3CDTF">2017-09-23T09:15:00Z</dcterms:modified>
</cp:coreProperties>
</file>